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CD" w:rsidRDefault="007F5FCD" w:rsidP="007F5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CD">
        <w:rPr>
          <w:rFonts w:ascii="Times New Roman" w:hAnsi="Times New Roman" w:cs="Times New Roman"/>
          <w:b/>
          <w:sz w:val="26"/>
          <w:szCs w:val="26"/>
        </w:rPr>
        <w:t>Информация об электронных образовательных ресурсах</w:t>
      </w:r>
      <w:r w:rsidRPr="007F5F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44A05" w:rsidRPr="007F5FCD" w:rsidRDefault="007F5FCD" w:rsidP="007F5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5FCD">
        <w:rPr>
          <w:rFonts w:ascii="Times New Roman" w:hAnsi="Times New Roman" w:cs="Times New Roman"/>
          <w:b/>
          <w:sz w:val="24"/>
          <w:szCs w:val="24"/>
        </w:rPr>
        <w:t>доступ</w:t>
      </w:r>
      <w:proofErr w:type="gramEnd"/>
      <w:r w:rsidRPr="007F5FCD">
        <w:rPr>
          <w:rFonts w:ascii="Times New Roman" w:hAnsi="Times New Roman" w:cs="Times New Roman"/>
          <w:b/>
          <w:sz w:val="24"/>
          <w:szCs w:val="24"/>
        </w:rPr>
        <w:t xml:space="preserve"> к которым обеспечивается обучающимися МБОУ СОШ с УИОП </w:t>
      </w:r>
      <w:proofErr w:type="spellStart"/>
      <w:r w:rsidRPr="007F5FC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F5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FCD">
        <w:rPr>
          <w:rFonts w:ascii="Times New Roman" w:hAnsi="Times New Roman" w:cs="Times New Roman"/>
          <w:b/>
          <w:sz w:val="24"/>
          <w:szCs w:val="24"/>
        </w:rPr>
        <w:t>Кикнур</w:t>
      </w:r>
      <w:proofErr w:type="spellEnd"/>
    </w:p>
    <w:p w:rsidR="007F5FCD" w:rsidRPr="007F5FCD" w:rsidRDefault="007F5FCD" w:rsidP="007F5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FCD">
        <w:rPr>
          <w:rFonts w:ascii="Times New Roman" w:hAnsi="Times New Roman" w:cs="Times New Roman"/>
          <w:b/>
          <w:i/>
          <w:sz w:val="24"/>
          <w:szCs w:val="24"/>
        </w:rPr>
        <w:t>2014-2015 учебный год</w:t>
      </w:r>
    </w:p>
    <w:p w:rsidR="007F5FCD" w:rsidRPr="0073226D" w:rsidRDefault="007F5FCD" w:rsidP="007F5F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11198"/>
        <w:gridCol w:w="1418"/>
        <w:gridCol w:w="1863"/>
      </w:tblGrid>
      <w:tr w:rsidR="007F5FCD" w:rsidTr="005B7E7B">
        <w:trPr>
          <w:trHeight w:val="944"/>
        </w:trPr>
        <w:tc>
          <w:tcPr>
            <w:tcW w:w="817" w:type="dxa"/>
            <w:vAlign w:val="center"/>
          </w:tcPr>
          <w:p w:rsidR="007F5FCD" w:rsidRPr="005B7E7B" w:rsidRDefault="007F5FCD" w:rsidP="007F5FCD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7E7B">
              <w:rPr>
                <w:rFonts w:ascii="Times New Roman" w:hAnsi="Times New Roman" w:cs="Times New Roman"/>
              </w:rPr>
              <w:t>/</w:t>
            </w:r>
            <w:proofErr w:type="spell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8" w:type="dxa"/>
            <w:vAlign w:val="center"/>
          </w:tcPr>
          <w:p w:rsidR="007E4CF4" w:rsidRPr="005B7E7B" w:rsidRDefault="007F5FCD" w:rsidP="007F5FCD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Наименование библиотечно-информационных ресурсов </w:t>
            </w:r>
          </w:p>
          <w:p w:rsidR="007F5FCD" w:rsidRPr="005B7E7B" w:rsidRDefault="007F5FCD" w:rsidP="007F5FCD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и средств обеспечения образовательного процесса, </w:t>
            </w:r>
          </w:p>
          <w:p w:rsidR="007F5FCD" w:rsidRPr="005B7E7B" w:rsidRDefault="007F5FCD" w:rsidP="007F5FCD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в том числе электронных образовательных ресурсов</w:t>
            </w:r>
          </w:p>
        </w:tc>
        <w:tc>
          <w:tcPr>
            <w:tcW w:w="1418" w:type="dxa"/>
            <w:vAlign w:val="center"/>
          </w:tcPr>
          <w:p w:rsidR="007F5FCD" w:rsidRPr="005B7E7B" w:rsidRDefault="007F5FCD" w:rsidP="007F5FCD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3" w:type="dxa"/>
            <w:vAlign w:val="center"/>
          </w:tcPr>
          <w:p w:rsidR="007F5FCD" w:rsidRPr="005B7E7B" w:rsidRDefault="007F5FCD" w:rsidP="007F5FCD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7F5FCD" w:rsidTr="007E4CF4">
        <w:trPr>
          <w:trHeight w:val="427"/>
        </w:trPr>
        <w:tc>
          <w:tcPr>
            <w:tcW w:w="817" w:type="dxa"/>
            <w:vAlign w:val="center"/>
          </w:tcPr>
          <w:p w:rsidR="007F5FCD" w:rsidRPr="00FC785B" w:rsidRDefault="007F5FCD" w:rsidP="007E4CF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C785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I</w:t>
            </w:r>
          </w:p>
        </w:tc>
        <w:tc>
          <w:tcPr>
            <w:tcW w:w="11198" w:type="dxa"/>
            <w:vAlign w:val="center"/>
          </w:tcPr>
          <w:p w:rsidR="007F5FCD" w:rsidRPr="00FC785B" w:rsidRDefault="00FC785B" w:rsidP="007E4CF4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C78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Электронные приложения к учебникам</w:t>
            </w:r>
          </w:p>
        </w:tc>
        <w:tc>
          <w:tcPr>
            <w:tcW w:w="1418" w:type="dxa"/>
            <w:vAlign w:val="center"/>
          </w:tcPr>
          <w:p w:rsidR="007F5FCD" w:rsidRPr="00FC785B" w:rsidRDefault="00FC785B" w:rsidP="00FC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5B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63" w:type="dxa"/>
            <w:vAlign w:val="center"/>
          </w:tcPr>
          <w:p w:rsidR="007F5FCD" w:rsidRPr="00FC785B" w:rsidRDefault="00FC785B" w:rsidP="00FC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5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5B7E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785B" w:rsidTr="000E0E63">
        <w:tc>
          <w:tcPr>
            <w:tcW w:w="817" w:type="dxa"/>
            <w:tcBorders>
              <w:bottom w:val="single" w:sz="4" w:space="0" w:color="auto"/>
            </w:tcBorders>
          </w:tcPr>
          <w:p w:rsidR="00FC785B" w:rsidRP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 Азбука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C785B" w:rsidTr="000E0E63">
        <w:tc>
          <w:tcPr>
            <w:tcW w:w="817" w:type="dxa"/>
            <w:tcBorders>
              <w:top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0E0E63">
        <w:tc>
          <w:tcPr>
            <w:tcW w:w="817" w:type="dxa"/>
            <w:tcBorders>
              <w:bottom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C785B" w:rsidTr="000E0E63">
        <w:tc>
          <w:tcPr>
            <w:tcW w:w="817" w:type="dxa"/>
            <w:tcBorders>
              <w:top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C785B" w:rsidTr="000E0E63">
        <w:tc>
          <w:tcPr>
            <w:tcW w:w="817" w:type="dxa"/>
            <w:tcBorders>
              <w:bottom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C785B" w:rsidTr="000E0E63">
        <w:tc>
          <w:tcPr>
            <w:tcW w:w="817" w:type="dxa"/>
            <w:tcBorders>
              <w:top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C785B" w:rsidTr="000E0E63">
        <w:tc>
          <w:tcPr>
            <w:tcW w:w="817" w:type="dxa"/>
            <w:tcBorders>
              <w:bottom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C785B" w:rsidTr="000E0E63">
        <w:tc>
          <w:tcPr>
            <w:tcW w:w="817" w:type="dxa"/>
            <w:tcBorders>
              <w:top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C785B" w:rsidTr="000E0E63">
        <w:tc>
          <w:tcPr>
            <w:tcW w:w="817" w:type="dxa"/>
            <w:tcBorders>
              <w:bottom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C785B" w:rsidTr="000E0E63">
        <w:tc>
          <w:tcPr>
            <w:tcW w:w="817" w:type="dxa"/>
            <w:tcBorders>
              <w:top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785B" w:rsidTr="000E0E63">
        <w:tc>
          <w:tcPr>
            <w:tcW w:w="817" w:type="dxa"/>
            <w:tcBorders>
              <w:bottom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Технология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85B" w:rsidTr="000E0E63">
        <w:tc>
          <w:tcPr>
            <w:tcW w:w="817" w:type="dxa"/>
            <w:tcBorders>
              <w:top w:val="single" w:sz="4" w:space="0" w:color="auto"/>
            </w:tcBorders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FC785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3327C9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C785B" w:rsidTr="0073226D">
        <w:tc>
          <w:tcPr>
            <w:tcW w:w="817" w:type="dxa"/>
          </w:tcPr>
          <w:p w:rsidR="00FC785B" w:rsidRDefault="00FC785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FC785B" w:rsidRDefault="003327C9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</w:t>
            </w:r>
          </w:p>
        </w:tc>
        <w:tc>
          <w:tcPr>
            <w:tcW w:w="1418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FC785B" w:rsidRDefault="00FC785B" w:rsidP="00F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3226D" w:rsidTr="0073226D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418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63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3226D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1418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63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56C" w:rsidRPr="00D0256C" w:rsidRDefault="00D0256C" w:rsidP="00D0256C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817"/>
        <w:gridCol w:w="11198"/>
        <w:gridCol w:w="1418"/>
        <w:gridCol w:w="1863"/>
      </w:tblGrid>
      <w:tr w:rsidR="005B7E7B" w:rsidTr="005B7E7B">
        <w:trPr>
          <w:trHeight w:val="944"/>
        </w:trPr>
        <w:tc>
          <w:tcPr>
            <w:tcW w:w="817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7E7B">
              <w:rPr>
                <w:rFonts w:ascii="Times New Roman" w:hAnsi="Times New Roman" w:cs="Times New Roman"/>
              </w:rPr>
              <w:t>/</w:t>
            </w:r>
            <w:proofErr w:type="spell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Наименование библиотечно-информационных ресурсов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и средств обеспечения образовательного процесса,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в том числе электронных образовательных ресурсов</w:t>
            </w:r>
          </w:p>
        </w:tc>
        <w:tc>
          <w:tcPr>
            <w:tcW w:w="141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3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FC785B" w:rsidTr="007E4CF4">
        <w:trPr>
          <w:trHeight w:val="697"/>
        </w:trPr>
        <w:tc>
          <w:tcPr>
            <w:tcW w:w="817" w:type="dxa"/>
            <w:vAlign w:val="center"/>
          </w:tcPr>
          <w:p w:rsidR="00FC785B" w:rsidRPr="007E4CF4" w:rsidRDefault="007E4CF4" w:rsidP="007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198" w:type="dxa"/>
            <w:vAlign w:val="center"/>
          </w:tcPr>
          <w:p w:rsidR="007E4CF4" w:rsidRDefault="00FC785B" w:rsidP="007E4CF4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Наглядное пособие для интерактивных досок</w:t>
            </w:r>
            <w:r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85B" w:rsidRPr="007E4CF4" w:rsidRDefault="00FC785B" w:rsidP="007E4CF4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тестовыми заданиями (версия 2.0). – </w:t>
            </w:r>
            <w:r w:rsidR="007E4CF4"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  <w:r w:rsidR="007E4C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4CF4"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C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здательство «Экзамен», </w:t>
            </w:r>
            <w:r w:rsidR="007E4CF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vAlign w:val="center"/>
          </w:tcPr>
          <w:p w:rsidR="00FC785B" w:rsidRPr="007E4CF4" w:rsidRDefault="00FC785B" w:rsidP="007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63" w:type="dxa"/>
            <w:vAlign w:val="center"/>
          </w:tcPr>
          <w:p w:rsidR="00FC785B" w:rsidRPr="007E4CF4" w:rsidRDefault="00FC785B" w:rsidP="007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F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3226D" w:rsidTr="003327C9">
        <w:tc>
          <w:tcPr>
            <w:tcW w:w="817" w:type="dxa"/>
          </w:tcPr>
          <w:p w:rsidR="0073226D" w:rsidRPr="007E4CF4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3327C9">
        <w:tc>
          <w:tcPr>
            <w:tcW w:w="817" w:type="dxa"/>
          </w:tcPr>
          <w:p w:rsidR="0073226D" w:rsidRPr="007E4CF4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3327C9">
        <w:tc>
          <w:tcPr>
            <w:tcW w:w="817" w:type="dxa"/>
          </w:tcPr>
          <w:p w:rsidR="0073226D" w:rsidRPr="007E4CF4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3327C9">
        <w:tc>
          <w:tcPr>
            <w:tcW w:w="817" w:type="dxa"/>
          </w:tcPr>
          <w:p w:rsidR="0073226D" w:rsidRPr="007E4CF4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26D" w:rsidTr="007E4CF4">
        <w:tc>
          <w:tcPr>
            <w:tcW w:w="817" w:type="dxa"/>
          </w:tcPr>
          <w:p w:rsidR="0073226D" w:rsidRPr="007E4CF4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Русский алфавит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Pr="007E4CF4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Звуки и буквы русского алфавита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Основные правила и понятия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Словарные слова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top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3327C9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3327C9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3327C9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Однозначные и многозначные числа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Устные приемы сложения и вычитания в пределах сотни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Умножение и деление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Простые задачи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Геометрические фигуры и величины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Порядок действий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Математические таблицы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top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E4CF4">
        <w:tc>
          <w:tcPr>
            <w:tcW w:w="817" w:type="dxa"/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98" w:type="dxa"/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top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0E0E6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Начальная школа. Вопросительные и отрицательные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F342C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Начальная школа. Времена английского глагола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F342C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Начальная школа. Существительные, прилагательные, числительные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F342C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Pr="007F342C" w:rsidRDefault="0073226D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Начальная школа. Глаголы</w:t>
            </w:r>
            <w:r w:rsidRPr="007F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F34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Pr="007F342C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Pr="007F342C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3226D" w:rsidTr="007F342C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26D" w:rsidTr="007F342C">
        <w:tc>
          <w:tcPr>
            <w:tcW w:w="817" w:type="dxa"/>
            <w:tcBorders>
              <w:bottom w:val="single" w:sz="4" w:space="0" w:color="auto"/>
            </w:tcBorders>
          </w:tcPr>
          <w:p w:rsidR="0073226D" w:rsidRDefault="0073226D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Безопасное поведение школьников.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226D" w:rsidRDefault="0073226D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7F342C">
        <w:tc>
          <w:tcPr>
            <w:tcW w:w="817" w:type="dxa"/>
            <w:tcBorders>
              <w:bottom w:val="single" w:sz="4" w:space="0" w:color="auto"/>
            </w:tcBorders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5B7E7B" w:rsidRPr="007F342C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Начальная школа. Справочные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E7B" w:rsidRPr="007F342C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B7E7B" w:rsidRPr="007F342C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5B7E7B">
        <w:trPr>
          <w:trHeight w:val="944"/>
        </w:trPr>
        <w:tc>
          <w:tcPr>
            <w:tcW w:w="817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7E7B">
              <w:rPr>
                <w:rFonts w:ascii="Times New Roman" w:hAnsi="Times New Roman" w:cs="Times New Roman"/>
              </w:rPr>
              <w:t>/</w:t>
            </w:r>
            <w:proofErr w:type="spell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Наименование библиотечно-информационных ресурсов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и средств обеспечения образовательного процесса,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в том числе электронных образовательных ресурсов</w:t>
            </w:r>
          </w:p>
        </w:tc>
        <w:tc>
          <w:tcPr>
            <w:tcW w:w="141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3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5B7E7B" w:rsidTr="007F342C">
        <w:tc>
          <w:tcPr>
            <w:tcW w:w="817" w:type="dxa"/>
            <w:tcBorders>
              <w:top w:val="single" w:sz="4" w:space="0" w:color="auto"/>
            </w:tcBorders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7E4CF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7E4CF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7E4CF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7E4CF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Летние и осенние изменения в природе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0E0E63">
        <w:tc>
          <w:tcPr>
            <w:tcW w:w="817" w:type="dxa"/>
            <w:tcBorders>
              <w:bottom w:val="single" w:sz="4" w:space="0" w:color="auto"/>
            </w:tcBorders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Символы и понятия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Основы декоративно-прикладного искусства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начальной школе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5B7E7B">
        <w:trPr>
          <w:trHeight w:val="510"/>
        </w:trPr>
        <w:tc>
          <w:tcPr>
            <w:tcW w:w="817" w:type="dxa"/>
            <w:vAlign w:val="center"/>
          </w:tcPr>
          <w:p w:rsidR="005B7E7B" w:rsidRPr="00D0256C" w:rsidRDefault="005B7E7B" w:rsidP="00D5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98" w:type="dxa"/>
            <w:vAlign w:val="center"/>
          </w:tcPr>
          <w:p w:rsidR="005B7E7B" w:rsidRPr="00D0256C" w:rsidRDefault="005B7E7B" w:rsidP="00D542F0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025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Интерактивное учебное пособие</w:t>
            </w:r>
          </w:p>
        </w:tc>
        <w:tc>
          <w:tcPr>
            <w:tcW w:w="1418" w:type="dxa"/>
            <w:vAlign w:val="center"/>
          </w:tcPr>
          <w:p w:rsidR="005B7E7B" w:rsidRPr="00D0256C" w:rsidRDefault="005B7E7B" w:rsidP="00D5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63" w:type="dxa"/>
            <w:vAlign w:val="center"/>
          </w:tcPr>
          <w:p w:rsidR="005B7E7B" w:rsidRPr="00D0256C" w:rsidRDefault="005B7E7B" w:rsidP="00D5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Pr="00D0256C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Звуки и буквы. Синтаксис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Человек и природа. Человек и общество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Числа до 20. Числа и величины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Устное народное творчество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Человек и общество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Человек и природа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Слово, текст, предложение. Звуки и буквы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Синтаксис и пунктуация. Лексика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Числа до 100. Числа и величины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Геометрические фигуры и величины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Поэтические страницы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Устное народное творчество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542F0">
        <w:tc>
          <w:tcPr>
            <w:tcW w:w="817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8" w:type="dxa"/>
          </w:tcPr>
          <w:p w:rsidR="005B7E7B" w:rsidRDefault="005B7E7B" w:rsidP="00D542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Здоровье человека. Правила поведения</w:t>
            </w:r>
          </w:p>
        </w:tc>
        <w:tc>
          <w:tcPr>
            <w:tcW w:w="1418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3" w:type="dxa"/>
          </w:tcPr>
          <w:p w:rsidR="005B7E7B" w:rsidRDefault="005B7E7B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5B7E7B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B7E7B" w:rsidRPr="00D0256C" w:rsidRDefault="005B7E7B" w:rsidP="00D0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5B7E7B" w:rsidRPr="00D0256C" w:rsidRDefault="005B7E7B" w:rsidP="00D0256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  <w:proofErr w:type="spellStart"/>
            <w:r w:rsidRPr="00D025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мультимедийный</w:t>
            </w:r>
            <w:proofErr w:type="spellEnd"/>
            <w:r w:rsidRPr="00D025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тренажёр</w:t>
            </w:r>
            <w:r w:rsidRPr="00D0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Универсальное </w:t>
            </w:r>
            <w:proofErr w:type="spellStart"/>
            <w:r w:rsidRPr="00D025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мультимедийное</w:t>
            </w:r>
            <w:proofErr w:type="spellEnd"/>
            <w:r w:rsidRPr="00D025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пособие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B7E7B" w:rsidRPr="00D0256C" w:rsidRDefault="005B7E7B" w:rsidP="00D0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5B7E7B" w:rsidRPr="00D0256C" w:rsidRDefault="005B7E7B" w:rsidP="00D0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6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Pr="00D0256C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E7B" w:rsidTr="005B7E7B">
        <w:trPr>
          <w:trHeight w:val="944"/>
        </w:trPr>
        <w:tc>
          <w:tcPr>
            <w:tcW w:w="817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7E7B">
              <w:rPr>
                <w:rFonts w:ascii="Times New Roman" w:hAnsi="Times New Roman" w:cs="Times New Roman"/>
              </w:rPr>
              <w:t>/</w:t>
            </w:r>
            <w:proofErr w:type="spell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Наименование библиотечно-информационных ресурсов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и средств обеспечения образовательного процесса,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в том числе электронных образовательных ресурсов</w:t>
            </w:r>
          </w:p>
        </w:tc>
        <w:tc>
          <w:tcPr>
            <w:tcW w:w="141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3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5B7E7B" w:rsidRPr="007F342C" w:rsidTr="00D542F0">
        <w:trPr>
          <w:trHeight w:val="541"/>
        </w:trPr>
        <w:tc>
          <w:tcPr>
            <w:tcW w:w="817" w:type="dxa"/>
            <w:vAlign w:val="center"/>
          </w:tcPr>
          <w:p w:rsidR="005B7E7B" w:rsidRPr="00D542F0" w:rsidRDefault="005B7E7B" w:rsidP="00D5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198" w:type="dxa"/>
            <w:vAlign w:val="center"/>
          </w:tcPr>
          <w:p w:rsidR="005B7E7B" w:rsidRPr="00D542F0" w:rsidRDefault="005B7E7B" w:rsidP="00D542F0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42F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Электронные издания учебного назначения</w:t>
            </w:r>
          </w:p>
        </w:tc>
        <w:tc>
          <w:tcPr>
            <w:tcW w:w="1418" w:type="dxa"/>
            <w:vAlign w:val="center"/>
          </w:tcPr>
          <w:p w:rsidR="005B7E7B" w:rsidRPr="00D542F0" w:rsidRDefault="005B7E7B" w:rsidP="00D5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F0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3" w:type="dxa"/>
            <w:vAlign w:val="center"/>
          </w:tcPr>
          <w:p w:rsidR="005B7E7B" w:rsidRPr="00D542F0" w:rsidRDefault="005B7E7B" w:rsidP="00D5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862-1917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98" w:type="dxa"/>
          </w:tcPr>
          <w:p w:rsidR="005B7E7B" w:rsidRDefault="005B7E7B" w:rsidP="007E4CF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История России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98" w:type="dxa"/>
          </w:tcPr>
          <w:p w:rsidR="005B7E7B" w:rsidRPr="00D542F0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Часть 1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Часть 2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Часть 3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Часть 4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Древнего мира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программа-тренажер по русскому языку. Фраза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Репетитор. Русский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7-11 класс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 класс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Наш дом – Земля. 7 класс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6-10 классы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математика. 5-9 классы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энциклопедия. Открытая дверь в мир науки и техники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Общая и неорганическая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физика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7-11 классы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8-11 классы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10-11 классы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7E4CF4"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Репетитор. Биология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Tr="005B7E7B">
        <w:trPr>
          <w:trHeight w:val="973"/>
        </w:trPr>
        <w:tc>
          <w:tcPr>
            <w:tcW w:w="817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7E7B">
              <w:rPr>
                <w:rFonts w:ascii="Times New Roman" w:hAnsi="Times New Roman" w:cs="Times New Roman"/>
              </w:rPr>
              <w:t>/</w:t>
            </w:r>
            <w:proofErr w:type="spellStart"/>
            <w:r w:rsidRPr="005B7E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Наименование библиотечно-информационных ресурсов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 xml:space="preserve">и средств обеспечения образовательного процесса, </w:t>
            </w:r>
          </w:p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в том числе электронных образовательных ресурсов</w:t>
            </w:r>
          </w:p>
        </w:tc>
        <w:tc>
          <w:tcPr>
            <w:tcW w:w="141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3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</w:rPr>
            </w:pPr>
            <w:r w:rsidRPr="005B7E7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5B7E7B" w:rsidRPr="007F342C" w:rsidTr="005B7E7B">
        <w:trPr>
          <w:trHeight w:val="510"/>
        </w:trPr>
        <w:tc>
          <w:tcPr>
            <w:tcW w:w="817" w:type="dxa"/>
            <w:vAlign w:val="center"/>
          </w:tcPr>
          <w:p w:rsidR="005B7E7B" w:rsidRPr="005B7E7B" w:rsidRDefault="005B7E7B" w:rsidP="002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198" w:type="dxa"/>
            <w:vAlign w:val="center"/>
          </w:tcPr>
          <w:p w:rsidR="005B7E7B" w:rsidRPr="00242F2D" w:rsidRDefault="005B7E7B" w:rsidP="00242F2D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Электронные образовательные комплексы</w:t>
            </w:r>
          </w:p>
        </w:tc>
        <w:tc>
          <w:tcPr>
            <w:tcW w:w="1418" w:type="dxa"/>
            <w:vAlign w:val="center"/>
          </w:tcPr>
          <w:p w:rsidR="005B7E7B" w:rsidRPr="00242F2D" w:rsidRDefault="005B7E7B" w:rsidP="002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3" w:type="dxa"/>
            <w:vAlign w:val="center"/>
          </w:tcPr>
          <w:p w:rsidR="005B7E7B" w:rsidRPr="00242F2D" w:rsidRDefault="005B7E7B" w:rsidP="002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7E7B" w:rsidRPr="007F342C" w:rsidTr="00242F2D">
        <w:trPr>
          <w:trHeight w:val="131"/>
        </w:trPr>
        <w:tc>
          <w:tcPr>
            <w:tcW w:w="817" w:type="dxa"/>
          </w:tcPr>
          <w:p w:rsidR="005B7E7B" w:rsidRPr="00242F2D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242F2D">
        <w:trPr>
          <w:trHeight w:val="131"/>
        </w:trPr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242F2D">
        <w:trPr>
          <w:trHeight w:val="131"/>
        </w:trPr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242F2D">
        <w:trPr>
          <w:trHeight w:val="131"/>
        </w:trPr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242F2D">
        <w:trPr>
          <w:trHeight w:val="131"/>
        </w:trPr>
        <w:tc>
          <w:tcPr>
            <w:tcW w:w="817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198" w:type="dxa"/>
          </w:tcPr>
          <w:p w:rsidR="005B7E7B" w:rsidRDefault="005B7E7B" w:rsidP="000E0E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B7E7B" w:rsidRDefault="005B7E7B" w:rsidP="007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3" w:type="dxa"/>
          </w:tcPr>
          <w:p w:rsidR="005B7E7B" w:rsidRDefault="005B7E7B" w:rsidP="003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5B7E7B">
        <w:trPr>
          <w:trHeight w:val="510"/>
        </w:trPr>
        <w:tc>
          <w:tcPr>
            <w:tcW w:w="817" w:type="dxa"/>
            <w:vAlign w:val="center"/>
          </w:tcPr>
          <w:p w:rsidR="005B7E7B" w:rsidRPr="00242F2D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198" w:type="dxa"/>
            <w:vAlign w:val="center"/>
          </w:tcPr>
          <w:p w:rsidR="005B7E7B" w:rsidRPr="00DB5BE4" w:rsidRDefault="005B7E7B" w:rsidP="00DB5BE4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1418" w:type="dxa"/>
            <w:vAlign w:val="center"/>
          </w:tcPr>
          <w:p w:rsidR="005B7E7B" w:rsidRPr="00242F2D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863" w:type="dxa"/>
            <w:vAlign w:val="center"/>
          </w:tcPr>
          <w:p w:rsidR="005B7E7B" w:rsidRPr="00242F2D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7E7B" w:rsidRPr="007F342C" w:rsidTr="005B7E7B">
        <w:trPr>
          <w:trHeight w:val="510"/>
        </w:trPr>
        <w:tc>
          <w:tcPr>
            <w:tcW w:w="817" w:type="dxa"/>
            <w:vAlign w:val="center"/>
          </w:tcPr>
          <w:p w:rsidR="005B7E7B" w:rsidRPr="00242F2D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198" w:type="dxa"/>
            <w:vAlign w:val="center"/>
          </w:tcPr>
          <w:p w:rsidR="005B7E7B" w:rsidRPr="00DB5BE4" w:rsidRDefault="005B7E7B" w:rsidP="00DB5BE4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Природа Кировской области</w:t>
            </w:r>
          </w:p>
        </w:tc>
        <w:tc>
          <w:tcPr>
            <w:tcW w:w="1418" w:type="dxa"/>
            <w:vAlign w:val="center"/>
          </w:tcPr>
          <w:p w:rsidR="005B7E7B" w:rsidRPr="00242F2D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863" w:type="dxa"/>
            <w:vAlign w:val="center"/>
          </w:tcPr>
          <w:p w:rsidR="005B7E7B" w:rsidRPr="00242F2D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7E7B" w:rsidRPr="00DB5BE4" w:rsidTr="005B7E7B">
        <w:trPr>
          <w:trHeight w:val="510"/>
        </w:trPr>
        <w:tc>
          <w:tcPr>
            <w:tcW w:w="817" w:type="dxa"/>
            <w:vAlign w:val="center"/>
          </w:tcPr>
          <w:p w:rsidR="005B7E7B" w:rsidRPr="00DB5BE4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198" w:type="dxa"/>
            <w:vAlign w:val="center"/>
          </w:tcPr>
          <w:p w:rsidR="005B7E7B" w:rsidRPr="00DB5BE4" w:rsidRDefault="005B7E7B" w:rsidP="00DB5BE4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Электронное наглядное пособие «Планета Земля»</w:t>
            </w:r>
          </w:p>
        </w:tc>
        <w:tc>
          <w:tcPr>
            <w:tcW w:w="1418" w:type="dxa"/>
            <w:vAlign w:val="center"/>
          </w:tcPr>
          <w:p w:rsidR="005B7E7B" w:rsidRPr="00DB5BE4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863" w:type="dxa"/>
            <w:vAlign w:val="center"/>
          </w:tcPr>
          <w:p w:rsidR="005B7E7B" w:rsidRPr="00DB5BE4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Земля: Ледяные миры. Великие равнины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Земля: Пресная вода. Пещеры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Земля: Пустыни. Джунгли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Земля: Мелководные моря. Сезонные леса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Земля: Горы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DB5BE4" w:rsidTr="005B7E7B">
        <w:trPr>
          <w:trHeight w:val="510"/>
        </w:trPr>
        <w:tc>
          <w:tcPr>
            <w:tcW w:w="817" w:type="dxa"/>
            <w:vAlign w:val="center"/>
          </w:tcPr>
          <w:p w:rsidR="005B7E7B" w:rsidRPr="00DB5BE4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198" w:type="dxa"/>
            <w:vAlign w:val="center"/>
          </w:tcPr>
          <w:p w:rsidR="005B7E7B" w:rsidRPr="00DB5BE4" w:rsidRDefault="005B7E7B" w:rsidP="00DB5BE4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Электронные приложения к учебникам</w:t>
            </w:r>
          </w:p>
        </w:tc>
        <w:tc>
          <w:tcPr>
            <w:tcW w:w="1418" w:type="dxa"/>
            <w:vAlign w:val="center"/>
          </w:tcPr>
          <w:p w:rsidR="005B7E7B" w:rsidRPr="00DB5BE4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4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3" w:type="dxa"/>
            <w:vAlign w:val="center"/>
          </w:tcPr>
          <w:p w:rsidR="005B7E7B" w:rsidRPr="00DB5BE4" w:rsidRDefault="005B7E7B" w:rsidP="00DB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DB5BE4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5 класс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6 класс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 класс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9 класс</w:t>
            </w:r>
          </w:p>
        </w:tc>
        <w:tc>
          <w:tcPr>
            <w:tcW w:w="1418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7E7B" w:rsidRPr="007F342C" w:rsidTr="005B7E7B">
        <w:trPr>
          <w:trHeight w:val="510"/>
        </w:trPr>
        <w:tc>
          <w:tcPr>
            <w:tcW w:w="817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198" w:type="dxa"/>
            <w:vAlign w:val="center"/>
          </w:tcPr>
          <w:p w:rsidR="005B7E7B" w:rsidRPr="005B7E7B" w:rsidRDefault="005B7E7B" w:rsidP="005B7E7B">
            <w:pPr>
              <w:ind w:left="176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B7E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Интерактивное учебное пособие серии «Наглядная математика»</w:t>
            </w:r>
          </w:p>
        </w:tc>
        <w:tc>
          <w:tcPr>
            <w:tcW w:w="1418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B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3" w:type="dxa"/>
            <w:vAlign w:val="center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уравнения и неравенства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7B" w:rsidRPr="007F342C" w:rsidTr="00DB5BE4">
        <w:tc>
          <w:tcPr>
            <w:tcW w:w="817" w:type="dxa"/>
          </w:tcPr>
          <w:p w:rsidR="005B7E7B" w:rsidRP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98" w:type="dxa"/>
          </w:tcPr>
          <w:p w:rsidR="005B7E7B" w:rsidRDefault="005B7E7B" w:rsidP="005B7E7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1418" w:type="dxa"/>
          </w:tcPr>
          <w:p w:rsidR="005B7E7B" w:rsidRDefault="00512706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3" w:type="dxa"/>
          </w:tcPr>
          <w:p w:rsidR="005B7E7B" w:rsidRDefault="005B7E7B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FCD" w:rsidRPr="005B7E7B" w:rsidRDefault="007F5FCD" w:rsidP="005B7E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F5FCD" w:rsidRPr="005B7E7B" w:rsidSect="005B7E7B">
      <w:pgSz w:w="16838" w:h="11906" w:orient="landscape"/>
      <w:pgMar w:top="709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FCD"/>
    <w:rsid w:val="00044A05"/>
    <w:rsid w:val="000E0E63"/>
    <w:rsid w:val="000F1FB7"/>
    <w:rsid w:val="00242F2D"/>
    <w:rsid w:val="002A6396"/>
    <w:rsid w:val="003327C9"/>
    <w:rsid w:val="00512706"/>
    <w:rsid w:val="005B7E7B"/>
    <w:rsid w:val="00617BB6"/>
    <w:rsid w:val="0073226D"/>
    <w:rsid w:val="007E4CF4"/>
    <w:rsid w:val="007F342C"/>
    <w:rsid w:val="007F5FCD"/>
    <w:rsid w:val="00BC3016"/>
    <w:rsid w:val="00C531A3"/>
    <w:rsid w:val="00D0256C"/>
    <w:rsid w:val="00D542F0"/>
    <w:rsid w:val="00DB5BE4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94C7-82D7-4BC0-B04C-78B9FE0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2014-11-28T10:03:00Z</dcterms:created>
  <dcterms:modified xsi:type="dcterms:W3CDTF">2014-11-29T06:53:00Z</dcterms:modified>
</cp:coreProperties>
</file>